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29" w:rsidRDefault="001D7529" w:rsidP="001D7529">
      <w:pPr>
        <w:spacing w:line="36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Indicadores de Resultados</w:t>
      </w:r>
    </w:p>
    <w:p w:rsidR="001D7529" w:rsidRDefault="001D7529" w:rsidP="001D7529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2026</w:t>
      </w:r>
    </w:p>
    <w:p w:rsidR="001D7529" w:rsidRDefault="001D7529" w:rsidP="001D7529">
      <w:pPr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</w:p>
    <w:p w:rsidR="001D7529" w:rsidRDefault="001D7529" w:rsidP="001D7529">
      <w:pPr>
        <w:rPr>
          <w:rFonts w:ascii="Lato" w:hAnsi="Lato" w:cs="Arial"/>
          <w:b/>
          <w:sz w:val="20"/>
          <w:szCs w:val="20"/>
        </w:rPr>
      </w:pPr>
    </w:p>
    <w:p w:rsidR="001D7529" w:rsidRDefault="001D7529" w:rsidP="001D7529">
      <w:pPr>
        <w:spacing w:after="0" w:line="240" w:lineRule="auto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Ente Público:  INSTITUTO TECNOLÓGICO SUPERIOR DE VALLADOLID</w:t>
      </w:r>
    </w:p>
    <w:p w:rsidR="002D4665" w:rsidRDefault="002D4665" w:rsidP="009302B5">
      <w:pPr>
        <w:jc w:val="center"/>
        <w:rPr>
          <w:sz w:val="32"/>
          <w:szCs w:val="32"/>
        </w:rPr>
      </w:pPr>
    </w:p>
    <w:tbl>
      <w:tblPr>
        <w:tblStyle w:val="Tablaconcuadrcula"/>
        <w:tblW w:w="14879" w:type="dxa"/>
        <w:jc w:val="center"/>
        <w:tblLook w:val="04A0" w:firstRow="1" w:lastRow="0" w:firstColumn="1" w:lastColumn="0" w:noHBand="0" w:noVBand="1"/>
      </w:tblPr>
      <w:tblGrid>
        <w:gridCol w:w="1696"/>
        <w:gridCol w:w="4536"/>
        <w:gridCol w:w="1843"/>
        <w:gridCol w:w="1559"/>
        <w:gridCol w:w="1701"/>
        <w:gridCol w:w="1701"/>
        <w:gridCol w:w="1843"/>
      </w:tblGrid>
      <w:tr w:rsidR="001D7529" w:rsidRPr="001D7529" w:rsidTr="001D7529">
        <w:trPr>
          <w:trHeight w:val="594"/>
          <w:jc w:val="center"/>
        </w:trPr>
        <w:tc>
          <w:tcPr>
            <w:tcW w:w="1696" w:type="dxa"/>
          </w:tcPr>
          <w:p w:rsidR="004A7B73" w:rsidRPr="001D7529" w:rsidRDefault="009128D4" w:rsidP="002D466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No. UBP</w:t>
            </w:r>
          </w:p>
        </w:tc>
        <w:tc>
          <w:tcPr>
            <w:tcW w:w="4536" w:type="dxa"/>
          </w:tcPr>
          <w:p w:rsidR="004A7B73" w:rsidRPr="001D7529" w:rsidRDefault="004A7B73" w:rsidP="002D466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 xml:space="preserve">Indicador </w:t>
            </w:r>
          </w:p>
        </w:tc>
        <w:tc>
          <w:tcPr>
            <w:tcW w:w="1843" w:type="dxa"/>
          </w:tcPr>
          <w:p w:rsidR="004A7B73" w:rsidRPr="001D7529" w:rsidRDefault="004A7B73" w:rsidP="002D466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Meta Anual</w:t>
            </w:r>
          </w:p>
        </w:tc>
        <w:tc>
          <w:tcPr>
            <w:tcW w:w="1559" w:type="dxa"/>
          </w:tcPr>
          <w:p w:rsidR="004A7B73" w:rsidRPr="001D7529" w:rsidRDefault="004A7B73" w:rsidP="002D466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1er. TRIM</w:t>
            </w:r>
          </w:p>
        </w:tc>
        <w:tc>
          <w:tcPr>
            <w:tcW w:w="1701" w:type="dxa"/>
          </w:tcPr>
          <w:p w:rsidR="004A7B73" w:rsidRPr="001D7529" w:rsidRDefault="004A7B73" w:rsidP="002D466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2do. TRIM</w:t>
            </w:r>
          </w:p>
        </w:tc>
        <w:tc>
          <w:tcPr>
            <w:tcW w:w="1701" w:type="dxa"/>
          </w:tcPr>
          <w:p w:rsidR="004A7B73" w:rsidRPr="001D7529" w:rsidRDefault="004A7B73" w:rsidP="002D466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3er. TRIM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A7B73" w:rsidRPr="001D7529" w:rsidRDefault="004A7B73" w:rsidP="002D466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 xml:space="preserve">4º </w:t>
            </w:r>
          </w:p>
          <w:p w:rsidR="004A7B73" w:rsidRPr="001D7529" w:rsidRDefault="004A7B73" w:rsidP="002D466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TRIM</w:t>
            </w:r>
          </w:p>
        </w:tc>
      </w:tr>
      <w:tr w:rsidR="001D7529" w:rsidRPr="001D7529" w:rsidTr="001D7529">
        <w:trPr>
          <w:trHeight w:val="1104"/>
          <w:jc w:val="center"/>
        </w:trPr>
        <w:tc>
          <w:tcPr>
            <w:tcW w:w="1696" w:type="dxa"/>
          </w:tcPr>
          <w:p w:rsidR="004A7B73" w:rsidRPr="001D7529" w:rsidRDefault="009128D4" w:rsidP="009128D4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5691</w:t>
            </w:r>
          </w:p>
        </w:tc>
        <w:tc>
          <w:tcPr>
            <w:tcW w:w="4536" w:type="dxa"/>
          </w:tcPr>
          <w:p w:rsidR="009128D4" w:rsidRPr="001D7529" w:rsidRDefault="009128D4" w:rsidP="009128D4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Certificados y acreditados de una segunda lengua entregados.</w:t>
            </w:r>
          </w:p>
          <w:p w:rsidR="004A7B73" w:rsidRPr="001D7529" w:rsidRDefault="004A7B73" w:rsidP="009128D4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4A7B73" w:rsidRPr="001D7529" w:rsidRDefault="00E04B4F" w:rsidP="002D466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170</w:t>
            </w:r>
          </w:p>
        </w:tc>
        <w:tc>
          <w:tcPr>
            <w:tcW w:w="1559" w:type="dxa"/>
          </w:tcPr>
          <w:p w:rsidR="009128D4" w:rsidRPr="001D7529" w:rsidRDefault="009128D4" w:rsidP="009128D4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69</w:t>
            </w:r>
          </w:p>
          <w:p w:rsidR="004A7B73" w:rsidRPr="001D7529" w:rsidRDefault="004A7B73" w:rsidP="002D466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7B73" w:rsidRPr="001D7529" w:rsidRDefault="009128D4" w:rsidP="002D466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A7B73" w:rsidRPr="001D7529" w:rsidRDefault="009128D4" w:rsidP="002D466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A7B73" w:rsidRPr="001D7529" w:rsidRDefault="009128D4" w:rsidP="002D466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1384"/>
          <w:jc w:val="center"/>
        </w:trPr>
        <w:tc>
          <w:tcPr>
            <w:tcW w:w="1696" w:type="dxa"/>
          </w:tcPr>
          <w:p w:rsidR="009128D4" w:rsidRPr="001D7529" w:rsidRDefault="009128D4" w:rsidP="009128D4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5691</w:t>
            </w:r>
          </w:p>
        </w:tc>
        <w:tc>
          <w:tcPr>
            <w:tcW w:w="4536" w:type="dxa"/>
          </w:tcPr>
          <w:p w:rsidR="009128D4" w:rsidRPr="001D7529" w:rsidRDefault="009128D4" w:rsidP="009128D4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Servicios de apoyo de tutorías y reforzamiento a los alumnos matriculados proporcionados</w:t>
            </w:r>
          </w:p>
          <w:p w:rsidR="009128D4" w:rsidRPr="001D7529" w:rsidRDefault="009128D4" w:rsidP="009128D4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28D4" w:rsidRPr="001D7529" w:rsidRDefault="00E04B4F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1320</w:t>
            </w:r>
          </w:p>
        </w:tc>
        <w:tc>
          <w:tcPr>
            <w:tcW w:w="1559" w:type="dxa"/>
          </w:tcPr>
          <w:p w:rsidR="009128D4" w:rsidRPr="001D7529" w:rsidRDefault="009128D4" w:rsidP="009128D4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1142</w:t>
            </w:r>
          </w:p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1372"/>
          <w:jc w:val="center"/>
        </w:trPr>
        <w:tc>
          <w:tcPr>
            <w:tcW w:w="1696" w:type="dxa"/>
          </w:tcPr>
          <w:p w:rsidR="009128D4" w:rsidRPr="001D7529" w:rsidRDefault="009128D4" w:rsidP="009128D4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5691</w:t>
            </w:r>
          </w:p>
        </w:tc>
        <w:tc>
          <w:tcPr>
            <w:tcW w:w="4536" w:type="dxa"/>
          </w:tcPr>
          <w:p w:rsidR="009128D4" w:rsidRPr="001D7529" w:rsidRDefault="009128D4" w:rsidP="009128D4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Servicios de actividades extracurriculares a los alumnos matriculados proporcionados</w:t>
            </w:r>
          </w:p>
          <w:p w:rsidR="009128D4" w:rsidRPr="001D7529" w:rsidRDefault="009128D4" w:rsidP="009128D4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28D4" w:rsidRPr="001D7529" w:rsidRDefault="00E04B4F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489</w:t>
            </w:r>
          </w:p>
        </w:tc>
        <w:tc>
          <w:tcPr>
            <w:tcW w:w="1559" w:type="dxa"/>
          </w:tcPr>
          <w:p w:rsidR="009128D4" w:rsidRPr="001D7529" w:rsidRDefault="009128D4" w:rsidP="009128D4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120</w:t>
            </w:r>
          </w:p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1384"/>
          <w:jc w:val="center"/>
        </w:trPr>
        <w:tc>
          <w:tcPr>
            <w:tcW w:w="1696" w:type="dxa"/>
          </w:tcPr>
          <w:p w:rsidR="009128D4" w:rsidRPr="001D7529" w:rsidRDefault="009128D4" w:rsidP="009128D4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5691</w:t>
            </w:r>
          </w:p>
        </w:tc>
        <w:tc>
          <w:tcPr>
            <w:tcW w:w="4536" w:type="dxa"/>
          </w:tcPr>
          <w:p w:rsidR="009128D4" w:rsidRPr="001D7529" w:rsidRDefault="009128D4" w:rsidP="009128D4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Servicios de seguimiento escolar a los alumnos matriculados proporcionados</w:t>
            </w:r>
          </w:p>
          <w:p w:rsidR="009128D4" w:rsidRPr="001D7529" w:rsidRDefault="009128D4" w:rsidP="009128D4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28D4" w:rsidRPr="001D7529" w:rsidRDefault="00E04B4F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9128D4" w:rsidRPr="001D7529" w:rsidRDefault="009128D4" w:rsidP="009128D4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51</w:t>
            </w:r>
          </w:p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1104"/>
          <w:jc w:val="center"/>
        </w:trPr>
        <w:tc>
          <w:tcPr>
            <w:tcW w:w="1696" w:type="dxa"/>
          </w:tcPr>
          <w:p w:rsidR="009128D4" w:rsidRPr="001D7529" w:rsidRDefault="009128D4" w:rsidP="009128D4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5691</w:t>
            </w:r>
          </w:p>
        </w:tc>
        <w:tc>
          <w:tcPr>
            <w:tcW w:w="4536" w:type="dxa"/>
          </w:tcPr>
          <w:p w:rsidR="009128D4" w:rsidRPr="001D7529" w:rsidRDefault="009128D4" w:rsidP="009128D4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Servicios de titulación a los alumnos matriculados proporcionados</w:t>
            </w:r>
          </w:p>
          <w:p w:rsidR="009128D4" w:rsidRPr="001D7529" w:rsidRDefault="009128D4" w:rsidP="009128D4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28D4" w:rsidRPr="001D7529" w:rsidRDefault="00E04B4F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343</w:t>
            </w:r>
          </w:p>
        </w:tc>
        <w:tc>
          <w:tcPr>
            <w:tcW w:w="1559" w:type="dxa"/>
          </w:tcPr>
          <w:p w:rsidR="009128D4" w:rsidRPr="001D7529" w:rsidRDefault="009128D4" w:rsidP="009128D4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251</w:t>
            </w:r>
          </w:p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1116"/>
          <w:jc w:val="center"/>
        </w:trPr>
        <w:tc>
          <w:tcPr>
            <w:tcW w:w="1696" w:type="dxa"/>
          </w:tcPr>
          <w:p w:rsidR="009128D4" w:rsidRPr="001D7529" w:rsidRDefault="009128D4" w:rsidP="009128D4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14044</w:t>
            </w:r>
          </w:p>
        </w:tc>
        <w:tc>
          <w:tcPr>
            <w:tcW w:w="4536" w:type="dxa"/>
          </w:tcPr>
          <w:p w:rsidR="009128D4" w:rsidRPr="001D7529" w:rsidRDefault="009128D4" w:rsidP="009128D4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Servicios básicos pagados de energía eléctrica y servicios postales</w:t>
            </w:r>
          </w:p>
          <w:p w:rsidR="009128D4" w:rsidRPr="001D7529" w:rsidRDefault="009128D4" w:rsidP="009128D4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1104"/>
          <w:jc w:val="center"/>
        </w:trPr>
        <w:tc>
          <w:tcPr>
            <w:tcW w:w="1696" w:type="dxa"/>
          </w:tcPr>
          <w:p w:rsidR="009128D4" w:rsidRPr="001D7529" w:rsidRDefault="009128D4" w:rsidP="009128D4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14044</w:t>
            </w:r>
          </w:p>
        </w:tc>
        <w:tc>
          <w:tcPr>
            <w:tcW w:w="4536" w:type="dxa"/>
          </w:tcPr>
          <w:p w:rsidR="009128D4" w:rsidRPr="001D7529" w:rsidRDefault="009128D4" w:rsidP="009128D4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Servicios de arrendamiento de equipo y bienes informáticos pagados.</w:t>
            </w:r>
          </w:p>
          <w:p w:rsidR="009128D4" w:rsidRPr="001D7529" w:rsidRDefault="009128D4" w:rsidP="009128D4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9128D4" w:rsidRPr="001D7529" w:rsidRDefault="009128D4" w:rsidP="009128D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1080"/>
          <w:jc w:val="center"/>
        </w:trPr>
        <w:tc>
          <w:tcPr>
            <w:tcW w:w="1696" w:type="dxa"/>
          </w:tcPr>
          <w:p w:rsidR="00E04B4F" w:rsidRPr="001D7529" w:rsidRDefault="00E04B4F" w:rsidP="00E04B4F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18972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04B4F" w:rsidRPr="001D7529" w:rsidRDefault="00E04B4F" w:rsidP="00E04B4F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Servicios de procesos sustantivos ofrecidos a los alumnos matriculados certificados.</w:t>
            </w:r>
          </w:p>
        </w:tc>
        <w:tc>
          <w:tcPr>
            <w:tcW w:w="1843" w:type="dxa"/>
          </w:tcPr>
          <w:p w:rsidR="00E04B4F" w:rsidRPr="001D7529" w:rsidRDefault="008122B8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122B8" w:rsidRPr="001D7529" w:rsidRDefault="008122B8" w:rsidP="008122B8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5</w:t>
            </w:r>
          </w:p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1092"/>
          <w:jc w:val="center"/>
        </w:trPr>
        <w:tc>
          <w:tcPr>
            <w:tcW w:w="1696" w:type="dxa"/>
          </w:tcPr>
          <w:p w:rsidR="00E04B4F" w:rsidRPr="001D7529" w:rsidRDefault="00E04B4F" w:rsidP="00E04B4F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18972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04B4F" w:rsidRPr="001D7529" w:rsidRDefault="00E04B4F" w:rsidP="00E04B4F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Servicios de auditoría a los procesos sustantivos ofrecidos a los alumnos matriculados realizados.</w:t>
            </w:r>
          </w:p>
        </w:tc>
        <w:tc>
          <w:tcPr>
            <w:tcW w:w="1843" w:type="dxa"/>
          </w:tcPr>
          <w:p w:rsidR="00E04B4F" w:rsidRPr="001D7529" w:rsidRDefault="008122B8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8122B8" w:rsidRPr="001D7529" w:rsidRDefault="008122B8" w:rsidP="008122B8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0</w:t>
            </w:r>
          </w:p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800"/>
          <w:jc w:val="center"/>
        </w:trPr>
        <w:tc>
          <w:tcPr>
            <w:tcW w:w="1696" w:type="dxa"/>
          </w:tcPr>
          <w:p w:rsidR="00E04B4F" w:rsidRPr="001D7529" w:rsidRDefault="00E04B4F" w:rsidP="00E04B4F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18972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04B4F" w:rsidRPr="001D7529" w:rsidRDefault="00E04B4F" w:rsidP="00E04B4F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Programas de extensión y responsabilidad social ofrecidos a los alumnos matriculados implementado</w:t>
            </w:r>
          </w:p>
        </w:tc>
        <w:tc>
          <w:tcPr>
            <w:tcW w:w="1843" w:type="dxa"/>
          </w:tcPr>
          <w:p w:rsidR="00E04B4F" w:rsidRPr="001D7529" w:rsidRDefault="008122B8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122B8" w:rsidRPr="001D7529" w:rsidRDefault="008122B8" w:rsidP="008122B8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1</w:t>
            </w:r>
          </w:p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1080"/>
          <w:jc w:val="center"/>
        </w:trPr>
        <w:tc>
          <w:tcPr>
            <w:tcW w:w="1696" w:type="dxa"/>
          </w:tcPr>
          <w:p w:rsidR="00E04B4F" w:rsidRPr="001D7529" w:rsidRDefault="00E04B4F" w:rsidP="00E04B4F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18972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04B4F" w:rsidRPr="001D7529" w:rsidRDefault="00E04B4F" w:rsidP="00E04B4F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Informe de recomendaciones de los organismos acreditadores atendidos</w:t>
            </w:r>
          </w:p>
        </w:tc>
        <w:tc>
          <w:tcPr>
            <w:tcW w:w="1843" w:type="dxa"/>
          </w:tcPr>
          <w:p w:rsidR="00E04B4F" w:rsidRPr="001D7529" w:rsidRDefault="008122B8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122B8" w:rsidRPr="001D7529" w:rsidRDefault="008122B8" w:rsidP="008122B8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0</w:t>
            </w:r>
          </w:p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570"/>
          <w:jc w:val="center"/>
        </w:trPr>
        <w:tc>
          <w:tcPr>
            <w:tcW w:w="1696" w:type="dxa"/>
          </w:tcPr>
          <w:p w:rsidR="00E04B4F" w:rsidRPr="001D7529" w:rsidRDefault="00E04B4F" w:rsidP="00E04B4F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19503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E04B4F" w:rsidRPr="001D7529" w:rsidRDefault="00E04B4F" w:rsidP="00E04B4F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Convenios de vinculación aplicados</w:t>
            </w:r>
          </w:p>
        </w:tc>
        <w:tc>
          <w:tcPr>
            <w:tcW w:w="1843" w:type="dxa"/>
          </w:tcPr>
          <w:p w:rsidR="00E04B4F" w:rsidRPr="001D7529" w:rsidRDefault="008122B8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E04B4F" w:rsidRPr="001D7529" w:rsidRDefault="00E04B4F" w:rsidP="00E04B4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17</w:t>
            </w:r>
          </w:p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812"/>
          <w:jc w:val="center"/>
        </w:trPr>
        <w:tc>
          <w:tcPr>
            <w:tcW w:w="1696" w:type="dxa"/>
          </w:tcPr>
          <w:p w:rsidR="00E04B4F" w:rsidRPr="001D7529" w:rsidRDefault="00E04B4F" w:rsidP="00E04B4F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19503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04B4F" w:rsidRPr="001D7529" w:rsidRDefault="00E04B4F" w:rsidP="00E04B4F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Programa de promoción institucional de la oferta educativa realizados</w:t>
            </w:r>
          </w:p>
        </w:tc>
        <w:tc>
          <w:tcPr>
            <w:tcW w:w="1843" w:type="dxa"/>
          </w:tcPr>
          <w:p w:rsidR="00E04B4F" w:rsidRPr="001D7529" w:rsidRDefault="008122B8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04B4F" w:rsidRPr="001D7529" w:rsidRDefault="00E04B4F" w:rsidP="00E04B4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0</w:t>
            </w:r>
          </w:p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1080"/>
          <w:jc w:val="center"/>
        </w:trPr>
        <w:tc>
          <w:tcPr>
            <w:tcW w:w="1696" w:type="dxa"/>
          </w:tcPr>
          <w:p w:rsidR="00E04B4F" w:rsidRPr="001D7529" w:rsidRDefault="00E04B4F" w:rsidP="00E04B4F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19503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04B4F" w:rsidRPr="001D7529" w:rsidRDefault="00E04B4F" w:rsidP="00E04B4F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Servicios de vinculación académica, al sector productivo, empresarial y social realizados</w:t>
            </w:r>
          </w:p>
        </w:tc>
        <w:tc>
          <w:tcPr>
            <w:tcW w:w="1843" w:type="dxa"/>
          </w:tcPr>
          <w:p w:rsidR="00E04B4F" w:rsidRPr="001D7529" w:rsidRDefault="008122B8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E04B4F" w:rsidRPr="001D7529" w:rsidRDefault="00E04B4F" w:rsidP="00E04B4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0</w:t>
            </w:r>
          </w:p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1895"/>
          <w:jc w:val="center"/>
        </w:trPr>
        <w:tc>
          <w:tcPr>
            <w:tcW w:w="1696" w:type="dxa"/>
          </w:tcPr>
          <w:p w:rsidR="00E04B4F" w:rsidRPr="001D7529" w:rsidRDefault="00E04B4F" w:rsidP="00E04B4F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19503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04B4F" w:rsidRPr="001D7529" w:rsidRDefault="00E04B4F" w:rsidP="00E04B4F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Servicios para el emprendimiento, incubación y aceleración de empresas, transferencia tecnológica a los alumnos matriculados y público en general ofrecidos.</w:t>
            </w:r>
          </w:p>
        </w:tc>
        <w:tc>
          <w:tcPr>
            <w:tcW w:w="1843" w:type="dxa"/>
          </w:tcPr>
          <w:p w:rsidR="00E04B4F" w:rsidRPr="001D7529" w:rsidRDefault="008122B8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E04B4F" w:rsidRPr="001D7529" w:rsidRDefault="00E04B4F" w:rsidP="00E04B4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3</w:t>
            </w:r>
          </w:p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812"/>
          <w:jc w:val="center"/>
        </w:trPr>
        <w:tc>
          <w:tcPr>
            <w:tcW w:w="1696" w:type="dxa"/>
          </w:tcPr>
          <w:p w:rsidR="00E04B4F" w:rsidRPr="001D7529" w:rsidRDefault="00E04B4F" w:rsidP="00E04B4F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19503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04B4F" w:rsidRPr="001D7529" w:rsidRDefault="00E04B4F" w:rsidP="00E04B4F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Servicios de colocación de egresados en el mercado laboral implementados.</w:t>
            </w:r>
          </w:p>
        </w:tc>
        <w:tc>
          <w:tcPr>
            <w:tcW w:w="1843" w:type="dxa"/>
          </w:tcPr>
          <w:p w:rsidR="00E04B4F" w:rsidRPr="001D7529" w:rsidRDefault="008122B8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E04B4F" w:rsidRPr="001D7529" w:rsidRDefault="00E04B4F" w:rsidP="00E04B4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0</w:t>
            </w:r>
          </w:p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545"/>
          <w:jc w:val="center"/>
        </w:trPr>
        <w:tc>
          <w:tcPr>
            <w:tcW w:w="1696" w:type="dxa"/>
          </w:tcPr>
          <w:p w:rsidR="00E04B4F" w:rsidRPr="001D7529" w:rsidRDefault="00E04B4F" w:rsidP="00E04B4F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19503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E04B4F" w:rsidRPr="001D7529" w:rsidRDefault="00E04B4F" w:rsidP="00E04B4F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Cursos de extensión a alumnos matriculados y público en general ofrecidos.</w:t>
            </w:r>
          </w:p>
        </w:tc>
        <w:tc>
          <w:tcPr>
            <w:tcW w:w="1843" w:type="dxa"/>
          </w:tcPr>
          <w:p w:rsidR="00E04B4F" w:rsidRPr="001D7529" w:rsidRDefault="008122B8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812"/>
          <w:jc w:val="center"/>
        </w:trPr>
        <w:tc>
          <w:tcPr>
            <w:tcW w:w="1696" w:type="dxa"/>
          </w:tcPr>
          <w:p w:rsidR="00E04B4F" w:rsidRPr="001D7529" w:rsidRDefault="00E04B4F" w:rsidP="00E04B4F">
            <w:pPr>
              <w:rPr>
                <w:rFonts w:ascii="Lato" w:hAnsi="Lato" w:cs="Calibri"/>
                <w:bCs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bCs/>
                <w:color w:val="000000"/>
                <w:sz w:val="20"/>
                <w:szCs w:val="20"/>
              </w:rPr>
              <w:t>20729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E04B4F" w:rsidRPr="001D7529" w:rsidRDefault="00E04B4F" w:rsidP="00E04B4F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Programa de capacitación al personal docente adscrito otorgado</w:t>
            </w:r>
          </w:p>
        </w:tc>
        <w:tc>
          <w:tcPr>
            <w:tcW w:w="1843" w:type="dxa"/>
          </w:tcPr>
          <w:p w:rsidR="00E04B4F" w:rsidRPr="001D7529" w:rsidRDefault="008122B8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04B4F" w:rsidRPr="001D7529" w:rsidRDefault="008122B8" w:rsidP="00E04B4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0</w:t>
            </w:r>
          </w:p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812"/>
          <w:jc w:val="center"/>
        </w:trPr>
        <w:tc>
          <w:tcPr>
            <w:tcW w:w="1696" w:type="dxa"/>
          </w:tcPr>
          <w:p w:rsidR="00E04B4F" w:rsidRPr="001D7529" w:rsidRDefault="00E04B4F" w:rsidP="00E04B4F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20729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04B4F" w:rsidRPr="001D7529" w:rsidRDefault="00E04B4F" w:rsidP="00E04B4F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Programa de capacitación al personal no docente adscrito otorgado</w:t>
            </w:r>
          </w:p>
        </w:tc>
        <w:tc>
          <w:tcPr>
            <w:tcW w:w="1843" w:type="dxa"/>
          </w:tcPr>
          <w:p w:rsidR="00E04B4F" w:rsidRPr="001D7529" w:rsidRDefault="008122B8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04B4F" w:rsidRPr="001D7529" w:rsidRDefault="008122B8" w:rsidP="00E04B4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0</w:t>
            </w:r>
          </w:p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812"/>
          <w:jc w:val="center"/>
        </w:trPr>
        <w:tc>
          <w:tcPr>
            <w:tcW w:w="1696" w:type="dxa"/>
          </w:tcPr>
          <w:p w:rsidR="00E04B4F" w:rsidRPr="001D7529" w:rsidRDefault="00E04B4F" w:rsidP="00E04B4F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20729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04B4F" w:rsidRPr="001D7529" w:rsidRDefault="00E04B4F" w:rsidP="00E04B4F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Evaluación de desempeño al personal docente adscrito realizado</w:t>
            </w:r>
          </w:p>
        </w:tc>
        <w:tc>
          <w:tcPr>
            <w:tcW w:w="1843" w:type="dxa"/>
          </w:tcPr>
          <w:p w:rsidR="00E04B4F" w:rsidRPr="001D7529" w:rsidRDefault="008122B8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53</w:t>
            </w:r>
          </w:p>
        </w:tc>
        <w:tc>
          <w:tcPr>
            <w:tcW w:w="1559" w:type="dxa"/>
          </w:tcPr>
          <w:p w:rsidR="00E04B4F" w:rsidRPr="001D7529" w:rsidRDefault="00E04B4F" w:rsidP="00E04B4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0</w:t>
            </w:r>
          </w:p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800"/>
          <w:jc w:val="center"/>
        </w:trPr>
        <w:tc>
          <w:tcPr>
            <w:tcW w:w="1696" w:type="dxa"/>
          </w:tcPr>
          <w:p w:rsidR="00E04B4F" w:rsidRPr="001D7529" w:rsidRDefault="00E04B4F" w:rsidP="00E04B4F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20729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04B4F" w:rsidRPr="001D7529" w:rsidRDefault="00E04B4F" w:rsidP="00E04B4F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Evaluación de desempeño al personal no docente adscrito realizado</w:t>
            </w:r>
          </w:p>
        </w:tc>
        <w:tc>
          <w:tcPr>
            <w:tcW w:w="1843" w:type="dxa"/>
          </w:tcPr>
          <w:p w:rsidR="00E04B4F" w:rsidRPr="001D7529" w:rsidRDefault="008122B8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92</w:t>
            </w:r>
          </w:p>
        </w:tc>
        <w:tc>
          <w:tcPr>
            <w:tcW w:w="1559" w:type="dxa"/>
          </w:tcPr>
          <w:p w:rsidR="00E04B4F" w:rsidRPr="001D7529" w:rsidRDefault="00E04B4F" w:rsidP="00E04B4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0</w:t>
            </w:r>
          </w:p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1092"/>
          <w:jc w:val="center"/>
        </w:trPr>
        <w:tc>
          <w:tcPr>
            <w:tcW w:w="1696" w:type="dxa"/>
          </w:tcPr>
          <w:p w:rsidR="00E04B4F" w:rsidRPr="001D7529" w:rsidRDefault="00E04B4F" w:rsidP="00E04B4F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20729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04B4F" w:rsidRPr="001D7529" w:rsidRDefault="00E04B4F" w:rsidP="00E04B4F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Programa de mantenimiento preventivo y correctivo a infraestructura realizado.</w:t>
            </w:r>
          </w:p>
        </w:tc>
        <w:tc>
          <w:tcPr>
            <w:tcW w:w="1843" w:type="dxa"/>
          </w:tcPr>
          <w:p w:rsidR="00E04B4F" w:rsidRPr="001D7529" w:rsidRDefault="008122B8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04B4F" w:rsidRPr="001D7529" w:rsidRDefault="00E04B4F" w:rsidP="00E04B4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0</w:t>
            </w:r>
          </w:p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1D7529" w:rsidRPr="001D7529" w:rsidTr="001D7529">
        <w:trPr>
          <w:trHeight w:val="558"/>
          <w:jc w:val="center"/>
        </w:trPr>
        <w:tc>
          <w:tcPr>
            <w:tcW w:w="1696" w:type="dxa"/>
          </w:tcPr>
          <w:p w:rsidR="00E04B4F" w:rsidRPr="001D7529" w:rsidRDefault="00E04B4F" w:rsidP="00E04B4F">
            <w:pPr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20729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E04B4F" w:rsidRPr="001D7529" w:rsidRDefault="00E04B4F" w:rsidP="00E04B4F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Lote de mobiliario y equipo</w:t>
            </w:r>
          </w:p>
        </w:tc>
        <w:tc>
          <w:tcPr>
            <w:tcW w:w="1843" w:type="dxa"/>
          </w:tcPr>
          <w:p w:rsidR="00E04B4F" w:rsidRPr="001D7529" w:rsidRDefault="008122B8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04B4F" w:rsidRPr="001D7529" w:rsidRDefault="00E04B4F" w:rsidP="00E04B4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1D7529">
              <w:rPr>
                <w:rFonts w:ascii="Lato" w:hAnsi="Lato" w:cs="Calibri"/>
                <w:color w:val="000000"/>
                <w:sz w:val="20"/>
                <w:szCs w:val="20"/>
              </w:rPr>
              <w:t>0</w:t>
            </w:r>
          </w:p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04B4F" w:rsidRPr="001D7529" w:rsidRDefault="00E04B4F" w:rsidP="00E04B4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D7529">
              <w:rPr>
                <w:rFonts w:ascii="Lato" w:hAnsi="Lato"/>
                <w:sz w:val="20"/>
                <w:szCs w:val="20"/>
              </w:rPr>
              <w:t>0</w:t>
            </w:r>
          </w:p>
        </w:tc>
      </w:tr>
    </w:tbl>
    <w:p w:rsidR="002D4665" w:rsidRDefault="002D4665" w:rsidP="00E17269">
      <w:pPr>
        <w:rPr>
          <w:sz w:val="32"/>
          <w:szCs w:val="32"/>
        </w:rPr>
      </w:pPr>
    </w:p>
    <w:p w:rsidR="00FF782C" w:rsidRDefault="00FF782C" w:rsidP="00C72423">
      <w:pPr>
        <w:rPr>
          <w:sz w:val="32"/>
          <w:szCs w:val="32"/>
        </w:rPr>
      </w:pPr>
    </w:p>
    <w:p w:rsidR="00FF782C" w:rsidRPr="00FF782C" w:rsidRDefault="00FF782C" w:rsidP="00C020D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  <w:lang w:val="es-ES" w:eastAsia="es-ES" w:bidi="es-ES"/>
        </w:rPr>
      </w:pPr>
    </w:p>
    <w:p w:rsidR="00FF782C" w:rsidRPr="00FF782C" w:rsidRDefault="00FF782C" w:rsidP="00FF782C">
      <w:pPr>
        <w:widowControl w:val="0"/>
        <w:autoSpaceDE w:val="0"/>
        <w:autoSpaceDN w:val="0"/>
        <w:spacing w:after="0" w:line="240" w:lineRule="auto"/>
        <w:ind w:left="820"/>
        <w:rPr>
          <w:rFonts w:ascii="Calibri" w:eastAsia="Calibri" w:hAnsi="Calibri" w:cs="Calibri"/>
          <w:sz w:val="20"/>
          <w:szCs w:val="20"/>
          <w:lang w:val="es-ES" w:eastAsia="es-ES" w:bidi="es-ES"/>
        </w:rPr>
      </w:pPr>
    </w:p>
    <w:p w:rsidR="00FF782C" w:rsidRPr="00FF782C" w:rsidRDefault="00FF782C" w:rsidP="00FF782C">
      <w:pPr>
        <w:widowControl w:val="0"/>
        <w:autoSpaceDE w:val="0"/>
        <w:autoSpaceDN w:val="0"/>
        <w:spacing w:after="0" w:line="240" w:lineRule="auto"/>
        <w:ind w:left="820"/>
        <w:rPr>
          <w:rFonts w:ascii="Calibri" w:eastAsia="Calibri" w:hAnsi="Calibri" w:cs="Calibri"/>
          <w:sz w:val="20"/>
          <w:szCs w:val="20"/>
          <w:lang w:val="es-ES" w:eastAsia="es-ES" w:bidi="es-ES"/>
        </w:rPr>
      </w:pPr>
    </w:p>
    <w:p w:rsidR="00FF782C" w:rsidRPr="00FF782C" w:rsidRDefault="00FF782C" w:rsidP="00FF782C">
      <w:pPr>
        <w:widowControl w:val="0"/>
        <w:autoSpaceDE w:val="0"/>
        <w:autoSpaceDN w:val="0"/>
        <w:spacing w:after="0" w:line="240" w:lineRule="auto"/>
        <w:ind w:left="820"/>
        <w:rPr>
          <w:rFonts w:ascii="Calibri" w:eastAsia="Calibri" w:hAnsi="Calibri" w:cs="Calibri"/>
          <w:sz w:val="20"/>
          <w:szCs w:val="20"/>
          <w:lang w:val="es-ES" w:eastAsia="es-ES" w:bidi="es-ES"/>
        </w:rPr>
      </w:pPr>
    </w:p>
    <w:p w:rsidR="009302B5" w:rsidRPr="00FF782C" w:rsidRDefault="009302B5" w:rsidP="00FF782C">
      <w:pPr>
        <w:rPr>
          <w:sz w:val="32"/>
          <w:szCs w:val="32"/>
        </w:rPr>
      </w:pPr>
    </w:p>
    <w:sectPr w:rsidR="009302B5" w:rsidRPr="00FF782C" w:rsidSect="001D7529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5"/>
    <w:rsid w:val="000A4FE0"/>
    <w:rsid w:val="001D7529"/>
    <w:rsid w:val="00215144"/>
    <w:rsid w:val="0022504B"/>
    <w:rsid w:val="00285A00"/>
    <w:rsid w:val="002B4607"/>
    <w:rsid w:val="002D4665"/>
    <w:rsid w:val="00300D80"/>
    <w:rsid w:val="00375E8D"/>
    <w:rsid w:val="004919D2"/>
    <w:rsid w:val="004A7B73"/>
    <w:rsid w:val="005155D9"/>
    <w:rsid w:val="00556C5B"/>
    <w:rsid w:val="00634E4A"/>
    <w:rsid w:val="00673348"/>
    <w:rsid w:val="006967C5"/>
    <w:rsid w:val="006D407A"/>
    <w:rsid w:val="006E5BB8"/>
    <w:rsid w:val="00711348"/>
    <w:rsid w:val="00717CD3"/>
    <w:rsid w:val="00771A42"/>
    <w:rsid w:val="008122B8"/>
    <w:rsid w:val="008B5791"/>
    <w:rsid w:val="009128D4"/>
    <w:rsid w:val="009302B5"/>
    <w:rsid w:val="00944F79"/>
    <w:rsid w:val="00983289"/>
    <w:rsid w:val="00987BCB"/>
    <w:rsid w:val="009B15E9"/>
    <w:rsid w:val="009F04DA"/>
    <w:rsid w:val="00AC7101"/>
    <w:rsid w:val="00B31084"/>
    <w:rsid w:val="00B800C9"/>
    <w:rsid w:val="00BF4057"/>
    <w:rsid w:val="00C020D1"/>
    <w:rsid w:val="00C0351F"/>
    <w:rsid w:val="00C42B62"/>
    <w:rsid w:val="00C72423"/>
    <w:rsid w:val="00C91D51"/>
    <w:rsid w:val="00C95B83"/>
    <w:rsid w:val="00CD4D28"/>
    <w:rsid w:val="00D166DA"/>
    <w:rsid w:val="00D918DC"/>
    <w:rsid w:val="00E04B4F"/>
    <w:rsid w:val="00E17269"/>
    <w:rsid w:val="00ED0F5C"/>
    <w:rsid w:val="00F05D0A"/>
    <w:rsid w:val="00F86FDE"/>
    <w:rsid w:val="00F90B3B"/>
    <w:rsid w:val="00FE243F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DE00B"/>
  <w15:chartTrackingRefBased/>
  <w15:docId w15:val="{699FEDBC-CA58-42E6-B10D-730C1CE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Alcaraz Torres</dc:creator>
  <cp:keywords/>
  <dc:description/>
  <cp:lastModifiedBy>Sharon Yanelli Lara Medrano</cp:lastModifiedBy>
  <cp:revision>2</cp:revision>
  <dcterms:created xsi:type="dcterms:W3CDTF">2026-04-27T21:51:00Z</dcterms:created>
  <dcterms:modified xsi:type="dcterms:W3CDTF">2026-04-27T21:51:00Z</dcterms:modified>
</cp:coreProperties>
</file>